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построения защищенных компьютерных сетей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DE7E68" w:rsidR="00A77598" w:rsidRPr="003C5F55" w:rsidRDefault="003C5F5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78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78E7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8878E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878E7">
              <w:rPr>
                <w:rFonts w:ascii="Times New Roman" w:hAnsi="Times New Roman" w:cs="Times New Roman"/>
                <w:sz w:val="20"/>
                <w:szCs w:val="20"/>
              </w:rPr>
              <w:t>, Чернокнижный Геннадий Михайлович</w:t>
            </w:r>
          </w:p>
        </w:tc>
      </w:tr>
      <w:tr w:rsidR="007A7979" w:rsidRPr="007A7979" w14:paraId="5649AE47" w14:textId="77777777" w:rsidTr="00ED54AA">
        <w:tc>
          <w:tcPr>
            <w:tcW w:w="9345" w:type="dxa"/>
          </w:tcPr>
          <w:p w14:paraId="4CD9B035" w14:textId="77777777" w:rsidR="007A7979" w:rsidRPr="008878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78E7">
              <w:rPr>
                <w:rFonts w:ascii="Times New Roman" w:hAnsi="Times New Roman" w:cs="Times New Roman"/>
                <w:sz w:val="20"/>
                <w:szCs w:val="20"/>
              </w:rPr>
              <w:t>к.б</w:t>
            </w:r>
            <w:proofErr w:type="gramStart"/>
            <w:r w:rsidRPr="008878E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878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878E7">
              <w:rPr>
                <w:rFonts w:ascii="Times New Roman" w:hAnsi="Times New Roman" w:cs="Times New Roman"/>
                <w:sz w:val="20"/>
                <w:szCs w:val="20"/>
              </w:rPr>
              <w:t>Сясин</w:t>
            </w:r>
            <w:proofErr w:type="spellEnd"/>
            <w:r w:rsidRPr="008878E7">
              <w:rPr>
                <w:rFonts w:ascii="Times New Roman" w:hAnsi="Times New Roman" w:cs="Times New Roman"/>
                <w:sz w:val="20"/>
                <w:szCs w:val="20"/>
              </w:rPr>
              <w:t xml:space="preserve"> Николай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B54F85" w:rsidR="004475DA" w:rsidRPr="003C5F55" w:rsidRDefault="003C5F5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582F5D8" w14:textId="77777777" w:rsidR="008878E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80953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_Toc200380953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3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1C1E4500" w14:textId="77777777" w:rsidR="008878E7" w:rsidRDefault="00F90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54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_Toc200380954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3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5049C932" w14:textId="77777777" w:rsidR="008878E7" w:rsidRDefault="00F90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55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_Toc200380955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3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39B865D8" w14:textId="77777777" w:rsidR="008878E7" w:rsidRDefault="00F90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56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_Toc200380956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3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7227F1C6" w14:textId="77777777" w:rsidR="008878E7" w:rsidRDefault="00F90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57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_Toc200380957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4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01731EC3" w14:textId="77777777" w:rsidR="008878E7" w:rsidRDefault="00F90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58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_Toc200380958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4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386FCC9F" w14:textId="77777777" w:rsidR="008878E7" w:rsidRDefault="00F90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59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_Toc200380959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5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3409C8EE" w14:textId="77777777" w:rsidR="008878E7" w:rsidRDefault="00F90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60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_Toc200380960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5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766E173E" w14:textId="77777777" w:rsidR="008878E7" w:rsidRDefault="00F90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61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_Toc200380961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6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787E9BFB" w14:textId="77777777" w:rsidR="008878E7" w:rsidRDefault="00F90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62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_Toc200380962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9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2C32F322" w14:textId="77777777" w:rsidR="008878E7" w:rsidRDefault="00F90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63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_Toc200380963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10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39A61813" w14:textId="77777777" w:rsidR="008878E7" w:rsidRDefault="00F90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64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_Toc200380964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12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33F657A3" w14:textId="77777777" w:rsidR="008878E7" w:rsidRDefault="00F90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65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_Toc200380965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12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0C8CCDAD" w14:textId="77777777" w:rsidR="008878E7" w:rsidRDefault="00F90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66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_Toc200380966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12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10BB27F0" w14:textId="77777777" w:rsidR="008878E7" w:rsidRDefault="00F90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67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_Toc200380967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12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76F7DD9A" w14:textId="77777777" w:rsidR="008878E7" w:rsidRDefault="00F90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68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_Toc200380968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12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1DFD5EB9" w14:textId="77777777" w:rsidR="008878E7" w:rsidRDefault="00F90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69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_Toc200380969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12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1C27A9C3" w14:textId="77777777" w:rsidR="008878E7" w:rsidRDefault="00F90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970" w:history="1">
            <w:r w:rsidR="008878E7" w:rsidRPr="00D940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78E7">
              <w:rPr>
                <w:noProof/>
                <w:webHidden/>
              </w:rPr>
              <w:tab/>
            </w:r>
            <w:r w:rsidR="008878E7">
              <w:rPr>
                <w:noProof/>
                <w:webHidden/>
              </w:rPr>
              <w:fldChar w:fldCharType="begin"/>
            </w:r>
            <w:r w:rsidR="008878E7">
              <w:rPr>
                <w:noProof/>
                <w:webHidden/>
              </w:rPr>
              <w:instrText xml:space="preserve"> PAGEREF _Toc200380970 \h </w:instrText>
            </w:r>
            <w:r w:rsidR="008878E7">
              <w:rPr>
                <w:noProof/>
                <w:webHidden/>
              </w:rPr>
            </w:r>
            <w:r w:rsidR="008878E7">
              <w:rPr>
                <w:noProof/>
                <w:webHidden/>
              </w:rPr>
              <w:fldChar w:fldCharType="separate"/>
            </w:r>
            <w:r w:rsidR="008878E7">
              <w:rPr>
                <w:noProof/>
                <w:webHidden/>
              </w:rPr>
              <w:t>12</w:t>
            </w:r>
            <w:r w:rsidR="008878E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809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и умений по созданию защищенных компьютерных сетей с применением современных программно-аппаратных средств.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809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построения защищенных компьютерных сетей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809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2098"/>
        <w:gridCol w:w="5396"/>
      </w:tblGrid>
      <w:tr w:rsidR="00751095" w:rsidRPr="008878E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78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78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78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78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78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78E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878E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878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78E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78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8878E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878E7">
              <w:rPr>
                <w:rFonts w:ascii="Times New Roman" w:hAnsi="Times New Roman" w:cs="Times New Roman"/>
              </w:rPr>
              <w:t xml:space="preserve">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78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78E7">
              <w:rPr>
                <w:rFonts w:ascii="Times New Roman" w:hAnsi="Times New Roman" w:cs="Times New Roman"/>
                <w:lang w:bidi="ru-RU"/>
              </w:rPr>
              <w:t>ОПК-1.2.01 - Демонстрирует знания в области построения защищенных компьютерных сетей, установки, настройки и администрирования средств защиты информации в компьютерных сетях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78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78E7">
              <w:rPr>
                <w:rFonts w:ascii="Times New Roman" w:hAnsi="Times New Roman" w:cs="Times New Roman"/>
              </w:rPr>
              <w:t>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  <w:r w:rsidRPr="008878E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78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78E7">
              <w:rPr>
                <w:rFonts w:ascii="Times New Roman" w:hAnsi="Times New Roman" w:cs="Times New Roman"/>
              </w:rPr>
              <w:t>проектировать защищенные компьютерные сети в различных отраслях экономики и производства</w:t>
            </w:r>
            <w:r w:rsidRPr="008878E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878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78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78E7">
              <w:rPr>
                <w:rFonts w:ascii="Times New Roman" w:hAnsi="Times New Roman" w:cs="Times New Roman"/>
              </w:rPr>
              <w:t>способами установки, настройки и администрирования средств защиты информации в компьютерных сетях</w:t>
            </w:r>
            <w:r w:rsidRPr="008878E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878E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809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Канальный уровень локальных вычислительных сетей (ЛВС).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Сетевые</w:t>
            </w:r>
            <w:r w:rsidRPr="008878E7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архитектуры</w:t>
            </w:r>
            <w:r w:rsidRPr="008878E7">
              <w:rPr>
                <w:lang w:val="en-US" w:bidi="ru-RU"/>
              </w:rPr>
              <w:t xml:space="preserve"> Ethernet, </w:t>
            </w:r>
            <w:proofErr w:type="spellStart"/>
            <w:r w:rsidRPr="008878E7">
              <w:rPr>
                <w:lang w:val="en-US" w:bidi="ru-RU"/>
              </w:rPr>
              <w:t>TokenRing</w:t>
            </w:r>
            <w:proofErr w:type="spellEnd"/>
            <w:r w:rsidRPr="008878E7">
              <w:rPr>
                <w:lang w:val="en-US" w:bidi="ru-RU"/>
              </w:rPr>
              <w:t xml:space="preserve">, </w:t>
            </w:r>
            <w:proofErr w:type="spellStart"/>
            <w:r w:rsidRPr="008878E7">
              <w:rPr>
                <w:lang w:val="en-US" w:bidi="ru-RU"/>
              </w:rPr>
              <w:t>ARCNet</w:t>
            </w:r>
            <w:proofErr w:type="spellEnd"/>
            <w:r w:rsidRPr="008878E7">
              <w:rPr>
                <w:lang w:val="en-US" w:bidi="ru-RU"/>
              </w:rPr>
              <w:t xml:space="preserve">, </w:t>
            </w:r>
            <w:proofErr w:type="spellStart"/>
            <w:r w:rsidRPr="008878E7">
              <w:rPr>
                <w:lang w:val="en-US" w:bidi="ru-RU"/>
              </w:rPr>
              <w:t>AppleAppleTalk</w:t>
            </w:r>
            <w:proofErr w:type="spellEnd"/>
            <w:r w:rsidRPr="008878E7">
              <w:rPr>
                <w:lang w:val="en-US" w:bidi="ru-RU"/>
              </w:rPr>
              <w:t>.</w:t>
            </w:r>
            <w:r w:rsidRPr="008878E7">
              <w:rPr>
                <w:lang w:val="en-US" w:bidi="ru-RU"/>
              </w:rPr>
              <w:br/>
            </w:r>
            <w:r w:rsidRPr="00352B6F">
              <w:rPr>
                <w:lang w:bidi="ru-RU"/>
              </w:rPr>
              <w:t>Сегментация с помощью коммутаторов и переключение портов. Работа коммутатора Ethernet.</w:t>
            </w:r>
            <w:r w:rsidRPr="00352B6F">
              <w:rPr>
                <w:lang w:bidi="ru-RU"/>
              </w:rPr>
              <w:br/>
              <w:t>Сетевые адаптеры: функции, принцип работы. Сетевые драйверы.</w:t>
            </w:r>
            <w:r w:rsidRPr="00352B6F">
              <w:rPr>
                <w:lang w:bidi="ru-RU"/>
              </w:rPr>
              <w:br/>
              <w:t>Беспроводные ЛВС. Стандарты IEEE 802.11, 802.15.1, 802.16.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F434C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AFCF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Сетевой уровень ЛВС.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B86F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Протокол IPv4. Технология масок.</w:t>
            </w:r>
            <w:r w:rsidRPr="00352B6F">
              <w:rPr>
                <w:lang w:bidi="ru-RU"/>
              </w:rPr>
              <w:br/>
              <w:t>Протокол IPv6.</w:t>
            </w:r>
            <w:r w:rsidRPr="00352B6F">
              <w:rPr>
                <w:lang w:bidi="ru-RU"/>
              </w:rPr>
              <w:br/>
              <w:t>Протокол ICMP.</w:t>
            </w:r>
            <w:r w:rsidRPr="00352B6F">
              <w:rPr>
                <w:lang w:bidi="ru-RU"/>
              </w:rPr>
              <w:br/>
              <w:t>Маршрутизация. Принцип оптимальности. Протоколы RIP, IDRP, OSPF.</w:t>
            </w:r>
            <w:r w:rsidRPr="00352B6F">
              <w:rPr>
                <w:lang w:bidi="ru-RU"/>
              </w:rPr>
              <w:br/>
              <w:t>Протокол ARP.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9710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5CD9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519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A573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4131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D698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Транспортный уровень ЛВС.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7AA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Протокол TCP.Установка соединения.</w:t>
            </w:r>
            <w:r w:rsidRPr="00352B6F">
              <w:rPr>
                <w:lang w:bidi="ru-RU"/>
              </w:rPr>
              <w:br/>
              <w:t>Протокол UDP.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012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0C1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6E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8173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D95B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0F76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Прикладной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3881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Служба DHCP.</w:t>
            </w:r>
            <w:r w:rsidRPr="00352B6F">
              <w:rPr>
                <w:lang w:bidi="ru-RU"/>
              </w:rPr>
              <w:br/>
              <w:t>Служба DNS.</w:t>
            </w:r>
            <w:r w:rsidRPr="00352B6F">
              <w:rPr>
                <w:lang w:bidi="ru-RU"/>
              </w:rPr>
              <w:br/>
              <w:t>Почтовые протоколы: SMTP, POP3, IMAP.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D33F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40D5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D37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6FF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2634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8583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Большие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1806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Компоненты больших сетей: повторители, мосты, коммутаторы, маршрутизаторы, шлюзы.</w:t>
            </w:r>
            <w:r w:rsidRPr="00352B6F">
              <w:rPr>
                <w:lang w:bidi="ru-RU"/>
              </w:rPr>
              <w:br/>
              <w:t>Топологии глобальных сетей.</w:t>
            </w:r>
            <w:r w:rsidRPr="00352B6F">
              <w:rPr>
                <w:lang w:bidi="ru-RU"/>
              </w:rPr>
              <w:br/>
              <w:t>Передача данных в глобальных вычислительных сетях: коммутация пакетов и коммутация каналов.</w:t>
            </w:r>
            <w:r w:rsidRPr="00352B6F">
              <w:rPr>
                <w:lang w:bidi="ru-RU"/>
              </w:rPr>
              <w:br/>
              <w:t>Соединение между глобальными и локальными сетями.</w:t>
            </w:r>
            <w:r w:rsidRPr="00352B6F">
              <w:rPr>
                <w:lang w:bidi="ru-RU"/>
              </w:rPr>
              <w:br/>
              <w:t>Протоколы и службы удаленного доступа.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C1AA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C202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EFF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F5C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119AA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32B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Администрирование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F05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администратора сети.</w:t>
            </w:r>
            <w:r w:rsidRPr="00352B6F">
              <w:rPr>
                <w:lang w:bidi="ru-RU"/>
              </w:rPr>
              <w:br/>
              <w:t>Управление производительностью сети.</w:t>
            </w:r>
            <w:r w:rsidRPr="00352B6F">
              <w:rPr>
                <w:lang w:bidi="ru-RU"/>
              </w:rPr>
              <w:br/>
              <w:t>Службы каталогов.</w:t>
            </w:r>
            <w:r w:rsidRPr="00352B6F">
              <w:rPr>
                <w:lang w:bidi="ru-RU"/>
              </w:rPr>
              <w:br/>
              <w:t>Администрирование пользователей и групп.</w:t>
            </w:r>
            <w:r w:rsidRPr="00352B6F">
              <w:rPr>
                <w:lang w:bidi="ru-RU"/>
              </w:rPr>
              <w:br/>
              <w:t>Удаленное администрирование.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DF45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837E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B78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2FBA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01B0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A39C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Безопасность сетевого взаимодействия.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C728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угроз.</w:t>
            </w:r>
            <w:r w:rsidRPr="00352B6F">
              <w:rPr>
                <w:lang w:bidi="ru-RU"/>
              </w:rPr>
              <w:br/>
              <w:t>Принципы обеспечения безопасности.</w:t>
            </w:r>
            <w:r w:rsidRPr="00352B6F">
              <w:rPr>
                <w:lang w:bidi="ru-RU"/>
              </w:rPr>
              <w:br/>
              <w:t>Политика безопасности.</w:t>
            </w:r>
            <w:r w:rsidRPr="00352B6F">
              <w:rPr>
                <w:lang w:bidi="ru-RU"/>
              </w:rPr>
              <w:br/>
              <w:t>Аутентификация пользователей.</w:t>
            </w:r>
            <w:r w:rsidRPr="00352B6F">
              <w:rPr>
                <w:lang w:bidi="ru-RU"/>
              </w:rPr>
              <w:br/>
              <w:t>Отказоустойчивые кластеры.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A53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47D7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30AA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FC59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809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809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8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78E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>Чернокнижный</w:t>
            </w:r>
            <w:proofErr w:type="gramEnd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 xml:space="preserve"> Г.М. Вычислительные сети. Контроль безопасности в компьютерных </w:t>
            </w:r>
            <w:proofErr w:type="gramStart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>сетях</w:t>
            </w:r>
            <w:proofErr w:type="gramEnd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2018, 98с.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905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878E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20%D1%81%D0%B5%D1%82%D0%B8.pdf</w:t>
              </w:r>
            </w:hyperlink>
          </w:p>
        </w:tc>
      </w:tr>
      <w:tr w:rsidR="00262CF0" w:rsidRPr="007E6725" w14:paraId="31F201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D0AF2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78E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>Чернокнижный</w:t>
            </w:r>
            <w:proofErr w:type="gramEnd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 xml:space="preserve"> Г.М., Васильева И.Н. Операционные системы.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2018, 220с.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DC27DB" w14:textId="77777777" w:rsidR="00262CF0" w:rsidRPr="007E6725" w:rsidRDefault="00F905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878E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262CF0" w:rsidRPr="007E6725" w14:paraId="1E0B9A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384E0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78E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>Чернокнижный</w:t>
            </w:r>
            <w:proofErr w:type="gramEnd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 xml:space="preserve"> Г.М. Защита сетевых информационных технологий.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2018, 132с.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1725A3" w14:textId="77777777" w:rsidR="00262CF0" w:rsidRPr="007E6725" w:rsidRDefault="00F905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878E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BE%D0%BD%D0%BD%D1%8B%D1%85.pdf</w:t>
              </w:r>
            </w:hyperlink>
          </w:p>
        </w:tc>
      </w:tr>
      <w:tr w:rsidR="00262CF0" w:rsidRPr="007E6725" w14:paraId="62E1F4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39F574" w14:textId="77777777" w:rsidR="00262CF0" w:rsidRPr="008878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8E7">
              <w:rPr>
                <w:rFonts w:ascii="Times New Roman" w:hAnsi="Times New Roman" w:cs="Times New Roman"/>
                <w:sz w:val="24"/>
                <w:szCs w:val="24"/>
              </w:rPr>
              <w:t>4. Чернокнижный Г.М. Администрирование средств защиты информации в компьютерных системах и сетях</w:t>
            </w:r>
            <w:proofErr w:type="gramStart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СПбГЭУ, 2020, 90с.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8A40BA" w14:textId="77777777" w:rsidR="00262CF0" w:rsidRPr="007E6725" w:rsidRDefault="00F905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B5%D0%B4%D1%81%D1%82%D0%B2.pdf</w:t>
              </w:r>
            </w:hyperlink>
          </w:p>
        </w:tc>
      </w:tr>
      <w:tr w:rsidR="00262CF0" w:rsidRPr="007E6725" w14:paraId="700325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696B7C" w14:textId="77777777" w:rsidR="00262CF0" w:rsidRPr="008878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8E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>Зенков</w:t>
            </w:r>
            <w:proofErr w:type="spellEnd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>, А. В.  Информационная безопасность и защита информации Москва</w:t>
            </w:r>
            <w:proofErr w:type="gramStart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8E7">
              <w:rPr>
                <w:rFonts w:ascii="Times New Roman" w:hAnsi="Times New Roman" w:cs="Times New Roman"/>
                <w:sz w:val="24"/>
                <w:szCs w:val="24"/>
              </w:rPr>
              <w:t>, 2025. — 107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4D2EA5" w14:textId="77777777" w:rsidR="00262CF0" w:rsidRPr="008878E7" w:rsidRDefault="00F905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proofErr w:type="gramStart"/>
              <w:r w:rsidR="00984247">
                <w:rPr>
                  <w:color w:val="00008B"/>
                  <w:u w:val="single"/>
                </w:rPr>
                <w:t xml:space="preserve">URL: https://urait.ru/bcode/56 ... бращения: 05.05.2025) </w:t>
              </w:r>
            </w:hyperlink>
            <w:proofErr w:type="gramEnd"/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809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53747C" w14:textId="77777777" w:rsidTr="007B550D">
        <w:tc>
          <w:tcPr>
            <w:tcW w:w="9345" w:type="dxa"/>
          </w:tcPr>
          <w:p w14:paraId="43B1CE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2D6C82D" w14:textId="77777777" w:rsidTr="007B550D">
        <w:tc>
          <w:tcPr>
            <w:tcW w:w="9345" w:type="dxa"/>
          </w:tcPr>
          <w:p w14:paraId="77A869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4AD0F6" w14:textId="77777777" w:rsidTr="007B550D">
        <w:tc>
          <w:tcPr>
            <w:tcW w:w="9345" w:type="dxa"/>
          </w:tcPr>
          <w:p w14:paraId="54CA13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616278" w14:textId="77777777" w:rsidTr="007B550D">
        <w:tc>
          <w:tcPr>
            <w:tcW w:w="9345" w:type="dxa"/>
          </w:tcPr>
          <w:p w14:paraId="3C3F60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809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9057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809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78E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78E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78E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78E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78E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78E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78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8E7">
              <w:rPr>
                <w:sz w:val="22"/>
                <w:szCs w:val="22"/>
              </w:rPr>
              <w:t xml:space="preserve"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78E7">
              <w:rPr>
                <w:sz w:val="22"/>
                <w:szCs w:val="22"/>
              </w:rPr>
              <w:t>комплексом</w:t>
            </w:r>
            <w:proofErr w:type="gramStart"/>
            <w:r w:rsidRPr="008878E7">
              <w:rPr>
                <w:sz w:val="22"/>
                <w:szCs w:val="22"/>
              </w:rPr>
              <w:t>.С</w:t>
            </w:r>
            <w:proofErr w:type="gramEnd"/>
            <w:r w:rsidRPr="008878E7">
              <w:rPr>
                <w:sz w:val="22"/>
                <w:szCs w:val="22"/>
              </w:rPr>
              <w:t>пециализированная</w:t>
            </w:r>
            <w:proofErr w:type="spellEnd"/>
            <w:r w:rsidRPr="008878E7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8878E7">
              <w:rPr>
                <w:sz w:val="22"/>
                <w:szCs w:val="22"/>
                <w:lang w:val="en-US"/>
              </w:rPr>
              <w:t>HP</w:t>
            </w:r>
            <w:r w:rsidRPr="008878E7">
              <w:rPr>
                <w:sz w:val="22"/>
                <w:szCs w:val="22"/>
              </w:rPr>
              <w:t xml:space="preserve"> 250 </w:t>
            </w:r>
            <w:r w:rsidRPr="008878E7">
              <w:rPr>
                <w:sz w:val="22"/>
                <w:szCs w:val="22"/>
                <w:lang w:val="en-US"/>
              </w:rPr>
              <w:t>G</w:t>
            </w:r>
            <w:r w:rsidRPr="008878E7">
              <w:rPr>
                <w:sz w:val="22"/>
                <w:szCs w:val="22"/>
              </w:rPr>
              <w:t>6 1</w:t>
            </w:r>
            <w:r w:rsidRPr="008878E7">
              <w:rPr>
                <w:sz w:val="22"/>
                <w:szCs w:val="22"/>
                <w:lang w:val="en-US"/>
              </w:rPr>
              <w:t>WY</w:t>
            </w:r>
            <w:r w:rsidRPr="008878E7">
              <w:rPr>
                <w:sz w:val="22"/>
                <w:szCs w:val="22"/>
              </w:rPr>
              <w:t>58</w:t>
            </w:r>
            <w:r w:rsidRPr="008878E7">
              <w:rPr>
                <w:sz w:val="22"/>
                <w:szCs w:val="22"/>
                <w:lang w:val="en-US"/>
              </w:rPr>
              <w:t>EA</w:t>
            </w:r>
            <w:r w:rsidRPr="008878E7">
              <w:rPr>
                <w:sz w:val="22"/>
                <w:szCs w:val="22"/>
              </w:rPr>
              <w:t xml:space="preserve">, Мультимедийный проектор </w:t>
            </w:r>
            <w:r w:rsidRPr="008878E7">
              <w:rPr>
                <w:sz w:val="22"/>
                <w:szCs w:val="22"/>
                <w:lang w:val="en-US"/>
              </w:rPr>
              <w:t>LG</w:t>
            </w:r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PF</w:t>
            </w:r>
            <w:r w:rsidRPr="008878E7">
              <w:rPr>
                <w:sz w:val="22"/>
                <w:szCs w:val="22"/>
              </w:rPr>
              <w:t>1500</w:t>
            </w:r>
            <w:r w:rsidRPr="008878E7">
              <w:rPr>
                <w:sz w:val="22"/>
                <w:szCs w:val="22"/>
                <w:lang w:val="en-US"/>
              </w:rPr>
              <w:t>G</w:t>
            </w:r>
            <w:r w:rsidRPr="008878E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78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8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8E7" w14:paraId="71DE6FF2" w14:textId="77777777" w:rsidTr="008416EB">
        <w:tc>
          <w:tcPr>
            <w:tcW w:w="7797" w:type="dxa"/>
            <w:shd w:val="clear" w:color="auto" w:fill="auto"/>
          </w:tcPr>
          <w:p w14:paraId="410B91C0" w14:textId="77777777" w:rsidR="002C735C" w:rsidRPr="008878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8E7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878E7">
              <w:rPr>
                <w:sz w:val="22"/>
                <w:szCs w:val="22"/>
              </w:rPr>
              <w:t>Оборудован</w:t>
            </w:r>
            <w:proofErr w:type="gramEnd"/>
            <w:r w:rsidRPr="008878E7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8878E7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8878E7">
              <w:rPr>
                <w:sz w:val="22"/>
                <w:szCs w:val="22"/>
                <w:lang w:val="en-US"/>
              </w:rPr>
              <w:t>Intel</w:t>
            </w:r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Core</w:t>
            </w:r>
            <w:r w:rsidRPr="008878E7">
              <w:rPr>
                <w:sz w:val="22"/>
                <w:szCs w:val="22"/>
              </w:rPr>
              <w:t xml:space="preserve"> </w:t>
            </w:r>
            <w:proofErr w:type="spellStart"/>
            <w:r w:rsidRPr="008878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78E7">
              <w:rPr>
                <w:sz w:val="22"/>
                <w:szCs w:val="22"/>
              </w:rPr>
              <w:t xml:space="preserve">3 6100/ </w:t>
            </w:r>
            <w:r w:rsidRPr="008878E7">
              <w:rPr>
                <w:sz w:val="22"/>
                <w:szCs w:val="22"/>
                <w:lang w:val="en-US"/>
              </w:rPr>
              <w:t>MSI</w:t>
            </w:r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H</w:t>
            </w:r>
            <w:r w:rsidRPr="008878E7">
              <w:rPr>
                <w:sz w:val="22"/>
                <w:szCs w:val="22"/>
              </w:rPr>
              <w:t>110</w:t>
            </w:r>
            <w:r w:rsidRPr="008878E7">
              <w:rPr>
                <w:sz w:val="22"/>
                <w:szCs w:val="22"/>
                <w:lang w:val="en-US"/>
              </w:rPr>
              <w:t>M</w:t>
            </w:r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PRO</w:t>
            </w:r>
            <w:r w:rsidRPr="008878E7">
              <w:rPr>
                <w:sz w:val="22"/>
                <w:szCs w:val="22"/>
              </w:rPr>
              <w:t>-</w:t>
            </w:r>
            <w:r w:rsidRPr="008878E7">
              <w:rPr>
                <w:sz w:val="22"/>
                <w:szCs w:val="22"/>
                <w:lang w:val="en-US"/>
              </w:rPr>
              <w:t>D</w:t>
            </w:r>
            <w:r w:rsidRPr="008878E7">
              <w:rPr>
                <w:sz w:val="22"/>
                <w:szCs w:val="22"/>
              </w:rPr>
              <w:t xml:space="preserve">/ ОЗУ </w:t>
            </w:r>
            <w:r w:rsidRPr="008878E7">
              <w:rPr>
                <w:sz w:val="22"/>
                <w:szCs w:val="22"/>
                <w:lang w:val="en-US"/>
              </w:rPr>
              <w:t>DDR</w:t>
            </w:r>
            <w:r w:rsidRPr="008878E7">
              <w:rPr>
                <w:sz w:val="22"/>
                <w:szCs w:val="22"/>
              </w:rPr>
              <w:t>4 8</w:t>
            </w:r>
            <w:r w:rsidRPr="008878E7">
              <w:rPr>
                <w:sz w:val="22"/>
                <w:szCs w:val="22"/>
                <w:lang w:val="en-US"/>
              </w:rPr>
              <w:t>GB</w:t>
            </w:r>
            <w:r w:rsidRPr="008878E7">
              <w:rPr>
                <w:sz w:val="22"/>
                <w:szCs w:val="22"/>
              </w:rPr>
              <w:t xml:space="preserve"> 2400</w:t>
            </w:r>
            <w:r w:rsidRPr="008878E7">
              <w:rPr>
                <w:sz w:val="22"/>
                <w:szCs w:val="22"/>
                <w:lang w:val="en-US"/>
              </w:rPr>
              <w:t>MHz</w:t>
            </w:r>
            <w:r w:rsidRPr="008878E7">
              <w:rPr>
                <w:sz w:val="22"/>
                <w:szCs w:val="22"/>
              </w:rPr>
              <w:t>/</w:t>
            </w:r>
            <w:r w:rsidRPr="008878E7">
              <w:rPr>
                <w:sz w:val="22"/>
                <w:szCs w:val="22"/>
                <w:lang w:val="en-US"/>
              </w:rPr>
              <w:t>SSD</w:t>
            </w:r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SATA</w:t>
            </w:r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III</w:t>
            </w:r>
            <w:r w:rsidRPr="008878E7">
              <w:rPr>
                <w:sz w:val="22"/>
                <w:szCs w:val="22"/>
              </w:rPr>
              <w:t xml:space="preserve"> 240</w:t>
            </w:r>
            <w:r w:rsidRPr="008878E7">
              <w:rPr>
                <w:sz w:val="22"/>
                <w:szCs w:val="22"/>
                <w:lang w:val="en-US"/>
              </w:rPr>
              <w:t>Gb</w:t>
            </w:r>
            <w:r w:rsidRPr="008878E7">
              <w:rPr>
                <w:sz w:val="22"/>
                <w:szCs w:val="22"/>
              </w:rPr>
              <w:t>/</w:t>
            </w:r>
            <w:proofErr w:type="spellStart"/>
            <w:r w:rsidRPr="008878E7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Qs</w:t>
            </w:r>
            <w:r w:rsidRPr="008878E7">
              <w:rPr>
                <w:sz w:val="22"/>
                <w:szCs w:val="22"/>
              </w:rPr>
              <w:t>-180 400</w:t>
            </w:r>
            <w:r w:rsidRPr="008878E7">
              <w:rPr>
                <w:sz w:val="22"/>
                <w:szCs w:val="22"/>
                <w:lang w:val="en-US"/>
              </w:rPr>
              <w:t>W</w:t>
            </w:r>
            <w:r w:rsidRPr="008878E7">
              <w:rPr>
                <w:sz w:val="22"/>
                <w:szCs w:val="22"/>
              </w:rPr>
              <w:t xml:space="preserve">/Клавиатура + мышь </w:t>
            </w:r>
            <w:r w:rsidRPr="008878E7">
              <w:rPr>
                <w:sz w:val="22"/>
                <w:szCs w:val="22"/>
                <w:lang w:val="en-US"/>
              </w:rPr>
              <w:t>Microsoft</w:t>
            </w:r>
            <w:r w:rsidRPr="008878E7">
              <w:rPr>
                <w:sz w:val="22"/>
                <w:szCs w:val="22"/>
              </w:rPr>
              <w:t xml:space="preserve">400 </w:t>
            </w:r>
            <w:r w:rsidRPr="008878E7">
              <w:rPr>
                <w:sz w:val="22"/>
                <w:szCs w:val="22"/>
                <w:lang w:val="en-US"/>
              </w:rPr>
              <w:t>for</w:t>
            </w:r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Business</w:t>
            </w:r>
            <w:r w:rsidRPr="008878E7">
              <w:rPr>
                <w:sz w:val="22"/>
                <w:szCs w:val="22"/>
              </w:rPr>
              <w:t xml:space="preserve">/монитор </w:t>
            </w:r>
            <w:r w:rsidRPr="008878E7">
              <w:rPr>
                <w:sz w:val="22"/>
                <w:szCs w:val="22"/>
                <w:lang w:val="en-US"/>
              </w:rPr>
              <w:t>Asus</w:t>
            </w:r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VS</w:t>
            </w:r>
            <w:r w:rsidRPr="008878E7">
              <w:rPr>
                <w:sz w:val="22"/>
                <w:szCs w:val="22"/>
              </w:rPr>
              <w:t>228</w:t>
            </w:r>
            <w:r w:rsidRPr="008878E7">
              <w:rPr>
                <w:sz w:val="22"/>
                <w:szCs w:val="22"/>
                <w:lang w:val="en-US"/>
              </w:rPr>
              <w:t>DE</w:t>
            </w:r>
            <w:r w:rsidRPr="008878E7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8878E7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8878E7">
              <w:rPr>
                <w:sz w:val="22"/>
                <w:szCs w:val="22"/>
              </w:rPr>
              <w:t xml:space="preserve"> </w:t>
            </w:r>
            <w:proofErr w:type="gramStart"/>
            <w:r w:rsidRPr="008878E7">
              <w:rPr>
                <w:sz w:val="22"/>
                <w:szCs w:val="22"/>
                <w:lang w:val="en-US"/>
              </w:rPr>
              <w:t>x</w:t>
            </w:r>
            <w:proofErr w:type="gramEnd"/>
            <w:r w:rsidRPr="008878E7">
              <w:rPr>
                <w:sz w:val="22"/>
                <w:szCs w:val="22"/>
              </w:rPr>
              <w:t xml:space="preserve"> 400 - 1 шт., Ноутбук </w:t>
            </w:r>
            <w:r w:rsidRPr="008878E7">
              <w:rPr>
                <w:sz w:val="22"/>
                <w:szCs w:val="22"/>
                <w:lang w:val="en-US"/>
              </w:rPr>
              <w:t>HP</w:t>
            </w:r>
            <w:r w:rsidRPr="008878E7">
              <w:rPr>
                <w:sz w:val="22"/>
                <w:szCs w:val="22"/>
              </w:rPr>
              <w:t xml:space="preserve"> 250 </w:t>
            </w:r>
            <w:r w:rsidRPr="008878E7">
              <w:rPr>
                <w:sz w:val="22"/>
                <w:szCs w:val="22"/>
                <w:lang w:val="en-US"/>
              </w:rPr>
              <w:t>G</w:t>
            </w:r>
            <w:r w:rsidRPr="008878E7">
              <w:rPr>
                <w:sz w:val="22"/>
                <w:szCs w:val="22"/>
              </w:rPr>
              <w:t>6 1</w:t>
            </w:r>
            <w:r w:rsidRPr="008878E7">
              <w:rPr>
                <w:sz w:val="22"/>
                <w:szCs w:val="22"/>
                <w:lang w:val="en-US"/>
              </w:rPr>
              <w:t>WY</w:t>
            </w:r>
            <w:r w:rsidRPr="008878E7">
              <w:rPr>
                <w:sz w:val="22"/>
                <w:szCs w:val="22"/>
              </w:rPr>
              <w:t>58</w:t>
            </w:r>
            <w:r w:rsidRPr="008878E7">
              <w:rPr>
                <w:sz w:val="22"/>
                <w:szCs w:val="22"/>
                <w:lang w:val="en-US"/>
              </w:rPr>
              <w:t>EA</w:t>
            </w:r>
            <w:r w:rsidRPr="008878E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E34BC3" w14:textId="77777777" w:rsidR="002C735C" w:rsidRPr="008878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8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8E7" w14:paraId="5C769FC0" w14:textId="77777777" w:rsidTr="008416EB">
        <w:tc>
          <w:tcPr>
            <w:tcW w:w="7797" w:type="dxa"/>
            <w:shd w:val="clear" w:color="auto" w:fill="auto"/>
          </w:tcPr>
          <w:p w14:paraId="7D799DB5" w14:textId="77777777" w:rsidR="002C735C" w:rsidRPr="008878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8E7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878E7">
              <w:rPr>
                <w:sz w:val="22"/>
                <w:szCs w:val="22"/>
              </w:rPr>
              <w:t>комплекс</w:t>
            </w:r>
            <w:proofErr w:type="gramStart"/>
            <w:r w:rsidRPr="008878E7">
              <w:rPr>
                <w:sz w:val="22"/>
                <w:szCs w:val="22"/>
              </w:rPr>
              <w:t>"С</w:t>
            </w:r>
            <w:proofErr w:type="gramEnd"/>
            <w:r w:rsidRPr="008878E7">
              <w:rPr>
                <w:sz w:val="22"/>
                <w:szCs w:val="22"/>
              </w:rPr>
              <w:t>пециализированная</w:t>
            </w:r>
            <w:proofErr w:type="spellEnd"/>
            <w:r w:rsidRPr="008878E7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878E7">
              <w:rPr>
                <w:sz w:val="22"/>
                <w:szCs w:val="22"/>
              </w:rPr>
              <w:t>)д</w:t>
            </w:r>
            <w:proofErr w:type="gramEnd"/>
            <w:r w:rsidRPr="008878E7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878E7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878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78E7">
              <w:rPr>
                <w:sz w:val="22"/>
                <w:szCs w:val="22"/>
              </w:rPr>
              <w:t>5-8400/8</w:t>
            </w:r>
            <w:r w:rsidRPr="008878E7">
              <w:rPr>
                <w:sz w:val="22"/>
                <w:szCs w:val="22"/>
                <w:lang w:val="en-US"/>
              </w:rPr>
              <w:t>GB</w:t>
            </w:r>
            <w:r w:rsidRPr="008878E7">
              <w:rPr>
                <w:sz w:val="22"/>
                <w:szCs w:val="22"/>
              </w:rPr>
              <w:t>/500</w:t>
            </w:r>
            <w:r w:rsidRPr="008878E7">
              <w:rPr>
                <w:sz w:val="22"/>
                <w:szCs w:val="22"/>
                <w:lang w:val="en-US"/>
              </w:rPr>
              <w:t>GB</w:t>
            </w:r>
            <w:r w:rsidRPr="008878E7">
              <w:rPr>
                <w:sz w:val="22"/>
                <w:szCs w:val="22"/>
              </w:rPr>
              <w:t>_</w:t>
            </w:r>
            <w:r w:rsidRPr="008878E7">
              <w:rPr>
                <w:sz w:val="22"/>
                <w:szCs w:val="22"/>
                <w:lang w:val="en-US"/>
              </w:rPr>
              <w:t>SSD</w:t>
            </w:r>
            <w:r w:rsidRPr="008878E7">
              <w:rPr>
                <w:sz w:val="22"/>
                <w:szCs w:val="22"/>
              </w:rPr>
              <w:t>/</w:t>
            </w:r>
            <w:proofErr w:type="spellStart"/>
            <w:r w:rsidRPr="008878E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VA</w:t>
            </w:r>
            <w:r w:rsidRPr="008878E7">
              <w:rPr>
                <w:sz w:val="22"/>
                <w:szCs w:val="22"/>
              </w:rPr>
              <w:t>2410-</w:t>
            </w:r>
            <w:proofErr w:type="spellStart"/>
            <w:r w:rsidRPr="008878E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878E7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878E7">
              <w:rPr>
                <w:sz w:val="22"/>
                <w:szCs w:val="22"/>
                <w:lang w:val="en-US"/>
              </w:rPr>
              <w:t>Intel</w:t>
            </w:r>
            <w:r w:rsidRPr="008878E7">
              <w:rPr>
                <w:sz w:val="22"/>
                <w:szCs w:val="22"/>
              </w:rPr>
              <w:t xml:space="preserve"> </w:t>
            </w:r>
            <w:proofErr w:type="spellStart"/>
            <w:r w:rsidRPr="008878E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x</w:t>
            </w:r>
            <w:r w:rsidRPr="008878E7">
              <w:rPr>
                <w:sz w:val="22"/>
                <w:szCs w:val="22"/>
              </w:rPr>
              <w:t xml:space="preserve">2 </w:t>
            </w:r>
            <w:r w:rsidRPr="008878E7">
              <w:rPr>
                <w:sz w:val="22"/>
                <w:szCs w:val="22"/>
                <w:lang w:val="en-US"/>
              </w:rPr>
              <w:t>g</w:t>
            </w:r>
            <w:r w:rsidRPr="008878E7">
              <w:rPr>
                <w:sz w:val="22"/>
                <w:szCs w:val="22"/>
              </w:rPr>
              <w:t xml:space="preserve">3250 </w:t>
            </w:r>
            <w:proofErr w:type="spellStart"/>
            <w:r w:rsidRPr="008878E7">
              <w:rPr>
                <w:sz w:val="22"/>
                <w:szCs w:val="22"/>
              </w:rPr>
              <w:t>клавиатура+мышь</w:t>
            </w:r>
            <w:proofErr w:type="spellEnd"/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L</w:t>
            </w:r>
            <w:r w:rsidRPr="008878E7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878E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878E7">
              <w:rPr>
                <w:sz w:val="22"/>
                <w:szCs w:val="22"/>
              </w:rPr>
              <w:t xml:space="preserve">,монитор </w:t>
            </w:r>
            <w:proofErr w:type="spellStart"/>
            <w:r w:rsidRPr="008878E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878E7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DA42044" w14:textId="77777777" w:rsidR="002C735C" w:rsidRPr="008878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8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8E7" w14:paraId="135F0B1F" w14:textId="77777777" w:rsidTr="008416EB">
        <w:tc>
          <w:tcPr>
            <w:tcW w:w="7797" w:type="dxa"/>
            <w:shd w:val="clear" w:color="auto" w:fill="auto"/>
          </w:tcPr>
          <w:p w14:paraId="4DDB7ACA" w14:textId="77777777" w:rsidR="002C735C" w:rsidRPr="008878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8E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78E7">
              <w:rPr>
                <w:sz w:val="22"/>
                <w:szCs w:val="22"/>
              </w:rPr>
              <w:t>комплексом</w:t>
            </w:r>
            <w:proofErr w:type="gramStart"/>
            <w:r w:rsidRPr="008878E7">
              <w:rPr>
                <w:sz w:val="22"/>
                <w:szCs w:val="22"/>
              </w:rPr>
              <w:t>.С</w:t>
            </w:r>
            <w:proofErr w:type="gramEnd"/>
            <w:r w:rsidRPr="008878E7">
              <w:rPr>
                <w:sz w:val="22"/>
                <w:szCs w:val="22"/>
              </w:rPr>
              <w:t>пециализированная</w:t>
            </w:r>
            <w:proofErr w:type="spellEnd"/>
            <w:r w:rsidRPr="008878E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878E7">
              <w:rPr>
                <w:sz w:val="22"/>
                <w:szCs w:val="22"/>
              </w:rPr>
              <w:t>.К</w:t>
            </w:r>
            <w:proofErr w:type="gramEnd"/>
            <w:r w:rsidRPr="008878E7">
              <w:rPr>
                <w:sz w:val="22"/>
                <w:szCs w:val="22"/>
              </w:rPr>
              <w:t xml:space="preserve">омпьютер </w:t>
            </w:r>
            <w:r w:rsidRPr="008878E7">
              <w:rPr>
                <w:sz w:val="22"/>
                <w:szCs w:val="22"/>
                <w:lang w:val="en-US"/>
              </w:rPr>
              <w:t>Intel</w:t>
            </w:r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I</w:t>
            </w:r>
            <w:r w:rsidRPr="008878E7">
              <w:rPr>
                <w:sz w:val="22"/>
                <w:szCs w:val="22"/>
              </w:rPr>
              <w:t>5-7400/16</w:t>
            </w:r>
            <w:r w:rsidRPr="008878E7">
              <w:rPr>
                <w:sz w:val="22"/>
                <w:szCs w:val="22"/>
                <w:lang w:val="en-US"/>
              </w:rPr>
              <w:t>Gb</w:t>
            </w:r>
            <w:r w:rsidRPr="008878E7">
              <w:rPr>
                <w:sz w:val="22"/>
                <w:szCs w:val="22"/>
              </w:rPr>
              <w:t>/1</w:t>
            </w:r>
            <w:r w:rsidRPr="008878E7">
              <w:rPr>
                <w:sz w:val="22"/>
                <w:szCs w:val="22"/>
                <w:lang w:val="en-US"/>
              </w:rPr>
              <w:t>Tb</w:t>
            </w:r>
            <w:r w:rsidRPr="008878E7">
              <w:rPr>
                <w:sz w:val="22"/>
                <w:szCs w:val="22"/>
              </w:rPr>
              <w:t xml:space="preserve">/ видеокарта </w:t>
            </w:r>
            <w:r w:rsidRPr="008878E7">
              <w:rPr>
                <w:sz w:val="22"/>
                <w:szCs w:val="22"/>
                <w:lang w:val="en-US"/>
              </w:rPr>
              <w:t>NVIDIA</w:t>
            </w:r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GeForce</w:t>
            </w:r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GT</w:t>
            </w:r>
            <w:r w:rsidRPr="008878E7">
              <w:rPr>
                <w:sz w:val="22"/>
                <w:szCs w:val="22"/>
              </w:rPr>
              <w:t xml:space="preserve"> 710/Монитор </w:t>
            </w:r>
            <w:r w:rsidRPr="008878E7">
              <w:rPr>
                <w:sz w:val="22"/>
                <w:szCs w:val="22"/>
                <w:lang w:val="en-US"/>
              </w:rPr>
              <w:t>DELL</w:t>
            </w:r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S</w:t>
            </w:r>
            <w:r w:rsidRPr="008878E7">
              <w:rPr>
                <w:sz w:val="22"/>
                <w:szCs w:val="22"/>
              </w:rPr>
              <w:t>2218</w:t>
            </w:r>
            <w:r w:rsidRPr="008878E7">
              <w:rPr>
                <w:sz w:val="22"/>
                <w:szCs w:val="22"/>
                <w:lang w:val="en-US"/>
              </w:rPr>
              <w:t>H</w:t>
            </w:r>
            <w:r w:rsidRPr="008878E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878E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Switch</w:t>
            </w:r>
            <w:r w:rsidRPr="008878E7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878E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x</w:t>
            </w:r>
            <w:r w:rsidRPr="008878E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878E7">
              <w:rPr>
                <w:sz w:val="22"/>
                <w:szCs w:val="22"/>
              </w:rPr>
              <w:t>подпружинен</w:t>
            </w:r>
            <w:proofErr w:type="gramStart"/>
            <w:r w:rsidRPr="008878E7">
              <w:rPr>
                <w:sz w:val="22"/>
                <w:szCs w:val="22"/>
              </w:rPr>
              <w:t>.р</w:t>
            </w:r>
            <w:proofErr w:type="gramEnd"/>
            <w:r w:rsidRPr="008878E7">
              <w:rPr>
                <w:sz w:val="22"/>
                <w:szCs w:val="22"/>
              </w:rPr>
              <w:t>учной</w:t>
            </w:r>
            <w:proofErr w:type="spellEnd"/>
            <w:r w:rsidRPr="008878E7">
              <w:rPr>
                <w:sz w:val="22"/>
                <w:szCs w:val="22"/>
              </w:rPr>
              <w:t xml:space="preserve"> </w:t>
            </w:r>
            <w:r w:rsidRPr="008878E7">
              <w:rPr>
                <w:sz w:val="22"/>
                <w:szCs w:val="22"/>
                <w:lang w:val="en-US"/>
              </w:rPr>
              <w:t>MW</w:t>
            </w:r>
            <w:r w:rsidRPr="008878E7">
              <w:rPr>
                <w:sz w:val="22"/>
                <w:szCs w:val="22"/>
              </w:rPr>
              <w:t xml:space="preserve"> </w:t>
            </w:r>
            <w:proofErr w:type="spellStart"/>
            <w:r w:rsidRPr="008878E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878E7">
              <w:rPr>
                <w:sz w:val="22"/>
                <w:szCs w:val="22"/>
              </w:rPr>
              <w:t xml:space="preserve"> 200х200см (</w:t>
            </w:r>
            <w:r w:rsidRPr="008878E7">
              <w:rPr>
                <w:sz w:val="22"/>
                <w:szCs w:val="22"/>
                <w:lang w:val="en-US"/>
              </w:rPr>
              <w:t>S</w:t>
            </w:r>
            <w:r w:rsidRPr="008878E7">
              <w:rPr>
                <w:sz w:val="22"/>
                <w:szCs w:val="22"/>
              </w:rPr>
              <w:t>/</w:t>
            </w:r>
            <w:r w:rsidRPr="008878E7">
              <w:rPr>
                <w:sz w:val="22"/>
                <w:szCs w:val="22"/>
                <w:lang w:val="en-US"/>
              </w:rPr>
              <w:t>N</w:t>
            </w:r>
            <w:r w:rsidRPr="008878E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0282C1" w14:textId="77777777" w:rsidR="002C735C" w:rsidRPr="008878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8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E40C730" w14:textId="77777777" w:rsidR="008878E7" w:rsidRDefault="008878E7" w:rsidP="008878E7">
      <w:pPr>
        <w:pStyle w:val="Style214"/>
        <w:ind w:firstLine="709"/>
        <w:rPr>
          <w:sz w:val="28"/>
          <w:szCs w:val="28"/>
        </w:rPr>
      </w:pPr>
    </w:p>
    <w:p w14:paraId="56265B85" w14:textId="77777777" w:rsidR="008878E7" w:rsidRDefault="008878E7" w:rsidP="008878E7">
      <w:pPr>
        <w:pStyle w:val="Style214"/>
        <w:spacing w:line="240" w:lineRule="auto"/>
        <w:ind w:firstLine="709"/>
      </w:pPr>
      <w:r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>
        <w:rPr>
          <w:sz w:val="28"/>
          <w:szCs w:val="28"/>
        </w:rPr>
        <w:t>лаборатория Инженерно-технической защиты, лаборатория Программно-аппаратной защиты</w:t>
      </w:r>
      <w:r>
        <w:t xml:space="preserve"> и».</w:t>
      </w:r>
    </w:p>
    <w:p w14:paraId="1891EA6A" w14:textId="77777777" w:rsidR="008878E7" w:rsidRDefault="008878E7" w:rsidP="008878E7">
      <w:pPr>
        <w:pStyle w:val="130"/>
        <w:shd w:val="clear" w:color="auto" w:fill="auto"/>
        <w:spacing w:line="240" w:lineRule="auto"/>
        <w:ind w:firstLine="72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30DAA9F8" w14:textId="77777777" w:rsidR="008878E7" w:rsidRDefault="008878E7" w:rsidP="008878E7">
      <w:pPr>
        <w:pStyle w:val="Style5"/>
        <w:widowControl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>
        <w:rPr>
          <w:sz w:val="28"/>
          <w:szCs w:val="28"/>
        </w:rPr>
        <w:t xml:space="preserve">лаборатория </w:t>
      </w:r>
      <w:proofErr w:type="gramStart"/>
      <w:r>
        <w:rPr>
          <w:sz w:val="28"/>
          <w:szCs w:val="28"/>
        </w:rPr>
        <w:t>Инженерно-технической</w:t>
      </w:r>
      <w:proofErr w:type="gramEnd"/>
      <w:r>
        <w:rPr>
          <w:sz w:val="28"/>
          <w:szCs w:val="28"/>
        </w:rPr>
        <w:t xml:space="preserve"> защиты, лаборатория Программно-аппаратной защиты</w:t>
      </w:r>
      <w:r>
        <w:rPr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8878E7" w:rsidRPr="008878E7" w14:paraId="4A3AAFFE" w14:textId="77777777" w:rsidTr="008878E7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512E" w14:textId="77777777" w:rsidR="008878E7" w:rsidRPr="008878E7" w:rsidRDefault="008878E7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8878E7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337E" w14:textId="77777777" w:rsidR="008878E7" w:rsidRPr="008878E7" w:rsidRDefault="008878E7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8878E7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4430" w14:textId="77777777" w:rsidR="008878E7" w:rsidRPr="008878E7" w:rsidRDefault="008878E7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8878E7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8878E7" w:rsidRPr="008878E7" w14:paraId="49746963" w14:textId="77777777" w:rsidTr="008878E7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72D9" w14:textId="77777777" w:rsidR="008878E7" w:rsidRPr="008878E7" w:rsidRDefault="008878E7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jc w:val="both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C4ED" w14:textId="77777777" w:rsidR="008878E7" w:rsidRPr="008878E7" w:rsidRDefault="008878E7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86A0" w14:textId="77777777" w:rsidR="008878E7" w:rsidRPr="008878E7" w:rsidRDefault="008878E7">
            <w:pPr>
              <w:spacing w:line="256" w:lineRule="auto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защиты</w:t>
            </w:r>
            <w:proofErr w:type="gram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.С</w:t>
            </w:r>
            <w:proofErr w:type="gram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пециализированная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</w:t>
            </w:r>
            <w:proofErr w:type="gram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IBM PC-совместимый (i5-3470/RAM 8Gb/HDD 500Gb/Win7pro) – 7 шт.; персональный компьютер IBM PC-совместимый (i3-2100/RAM 8Gb/HDD 500Gb/Win7pro) – 8 шт.; коммутатор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 для организации локальной</w:t>
            </w:r>
            <w:proofErr w:type="gram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42U – 1 шт.; шкаф телекоммуникационный 20U – 1 шт.; проектор NEC ME-401X – 1 шт.; экран для проектора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Screen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Media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Goldview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244*244MW настенный – 1шт.; акустическая система марка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Microlab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модель Pro2– 1 шт.; коммутатор консольный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Trend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Net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TK-803R – 1 шт.; разветвитель видеосигнала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Aten</w:t>
            </w:r>
            <w:proofErr w:type="spellEnd"/>
            <w:proofErr w:type="gram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VS-92A – 1 шт.; лабораторный стенд НПП «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виброгенератор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ЛГШ-403 в комплекте с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вибропреобразователями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электропит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., </w:t>
            </w:r>
            <w:proofErr w:type="spellStart"/>
            <w:proofErr w:type="gram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заземл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. и</w:t>
            </w:r>
            <w:proofErr w:type="gram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ПЭМИ ЛГШ-503 АО «Лаборатория ППШ» – 1 шт.; устройство защиты телефонных линий Гранит-8 абонентское АО «Лаборатория ППШ» – 1 шт.; сервер HP-DL – 5 шт.; Коммутатор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Small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Business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SF302-08 – 4 шт.;  Коммутатор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2950 – 3 шт.; Коммутатор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3560 – 1 шт.; </w:t>
            </w:r>
            <w:proofErr w:type="gram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Беспроводной</w:t>
            </w:r>
            <w:proofErr w:type="gram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маршрутизатор TP-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Link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TL -WR941 ND; Электронные ключи </w:t>
            </w:r>
            <w:proofErr w:type="spellStart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>Guardant</w:t>
            </w:r>
            <w:proofErr w:type="spellEnd"/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r w:rsidRPr="008878E7">
              <w:rPr>
                <w:rStyle w:val="FontStyle76"/>
                <w:color w:val="000000" w:themeColor="text1"/>
                <w:sz w:val="22"/>
                <w:szCs w:val="22"/>
              </w:rPr>
              <w:tab/>
            </w:r>
          </w:p>
        </w:tc>
      </w:tr>
    </w:tbl>
    <w:p w14:paraId="2B54BEDE" w14:textId="77777777" w:rsidR="008878E7" w:rsidRPr="007E6725" w:rsidRDefault="008878E7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809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80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809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809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78E7" w14:paraId="16A80422" w14:textId="77777777" w:rsidTr="006F2BC4">
        <w:tc>
          <w:tcPr>
            <w:tcW w:w="562" w:type="dxa"/>
          </w:tcPr>
          <w:p w14:paraId="4ED17B13" w14:textId="77777777" w:rsidR="008878E7" w:rsidRPr="003C5F55" w:rsidRDefault="008878E7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6B7658" w14:textId="77777777" w:rsidR="008878E7" w:rsidRPr="008878E7" w:rsidRDefault="008878E7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8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809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78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8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809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78E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78E7" w14:paraId="5A1C9382" w14:textId="77777777" w:rsidTr="00801458">
        <w:tc>
          <w:tcPr>
            <w:tcW w:w="2336" w:type="dxa"/>
          </w:tcPr>
          <w:p w14:paraId="4C518DAB" w14:textId="77777777" w:rsidR="005D65A5" w:rsidRPr="008878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8E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78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8E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78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8E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78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8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78E7" w14:paraId="07658034" w14:textId="77777777" w:rsidTr="00801458">
        <w:tc>
          <w:tcPr>
            <w:tcW w:w="2336" w:type="dxa"/>
          </w:tcPr>
          <w:p w14:paraId="1553D698" w14:textId="78F29BFB" w:rsidR="005D65A5" w:rsidRPr="008878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78E7" w:rsidRDefault="007478E0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8878E7" w:rsidRDefault="007478E0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878E7" w:rsidRDefault="007478E0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878E7" w14:paraId="1FA30AF5" w14:textId="77777777" w:rsidTr="00801458">
        <w:tc>
          <w:tcPr>
            <w:tcW w:w="2336" w:type="dxa"/>
          </w:tcPr>
          <w:p w14:paraId="403A520B" w14:textId="77777777" w:rsidR="005D65A5" w:rsidRPr="008878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6A492A" w14:textId="77777777" w:rsidR="005D65A5" w:rsidRPr="008878E7" w:rsidRDefault="007478E0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0858994" w14:textId="77777777" w:rsidR="005D65A5" w:rsidRPr="008878E7" w:rsidRDefault="007478E0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FBCAE1" w14:textId="77777777" w:rsidR="005D65A5" w:rsidRPr="008878E7" w:rsidRDefault="007478E0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8878E7" w14:paraId="3151AFE8" w14:textId="77777777" w:rsidTr="00801458">
        <w:tc>
          <w:tcPr>
            <w:tcW w:w="2336" w:type="dxa"/>
          </w:tcPr>
          <w:p w14:paraId="4CE81E16" w14:textId="77777777" w:rsidR="005D65A5" w:rsidRPr="008878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D71DF6" w14:textId="77777777" w:rsidR="005D65A5" w:rsidRPr="008878E7" w:rsidRDefault="007478E0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A55CC0" w14:textId="77777777" w:rsidR="005D65A5" w:rsidRPr="008878E7" w:rsidRDefault="007478E0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E431A7" w14:textId="77777777" w:rsidR="005D65A5" w:rsidRPr="008878E7" w:rsidRDefault="007478E0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8878E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78E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80968"/>
      <w:r w:rsidRPr="008878E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878E7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878E7" w14:paraId="3B956EB3" w14:textId="77777777" w:rsidTr="003D0D34">
        <w:tc>
          <w:tcPr>
            <w:tcW w:w="1667" w:type="pct"/>
          </w:tcPr>
          <w:p w14:paraId="52850E9F" w14:textId="77777777" w:rsidR="00C23E7F" w:rsidRPr="008878E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8E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878E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8E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878E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8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878E7" w14:paraId="70B5AD95" w14:textId="77777777" w:rsidTr="003D0D34">
        <w:tc>
          <w:tcPr>
            <w:tcW w:w="1667" w:type="pct"/>
          </w:tcPr>
          <w:p w14:paraId="6EC48C9C" w14:textId="350A096E" w:rsidR="00C23E7F" w:rsidRPr="008878E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055336BC" w14:textId="6D664187" w:rsidR="00C23E7F" w:rsidRPr="008878E7" w:rsidRDefault="003D0D34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8878E7" w:rsidRDefault="003D0D34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9C7E7E3" w14:textId="77777777" w:rsidR="00C23E7F" w:rsidRPr="008878E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78E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80969"/>
      <w:r w:rsidRPr="008878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78E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878E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78E7" w14:paraId="0267C479" w14:textId="77777777" w:rsidTr="00801458">
        <w:tc>
          <w:tcPr>
            <w:tcW w:w="2500" w:type="pct"/>
          </w:tcPr>
          <w:p w14:paraId="37F699C9" w14:textId="77777777" w:rsidR="00B8237E" w:rsidRPr="008878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8E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78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8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78E7" w14:paraId="3F240151" w14:textId="77777777" w:rsidTr="00801458">
        <w:tc>
          <w:tcPr>
            <w:tcW w:w="2500" w:type="pct"/>
          </w:tcPr>
          <w:p w14:paraId="61E91592" w14:textId="61A0874C" w:rsidR="00B8237E" w:rsidRPr="008878E7" w:rsidRDefault="00B8237E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878E7" w:rsidRDefault="005C548A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878E7" w14:paraId="200335A1" w14:textId="77777777" w:rsidTr="00801458">
        <w:tc>
          <w:tcPr>
            <w:tcW w:w="2500" w:type="pct"/>
          </w:tcPr>
          <w:p w14:paraId="25D621C3" w14:textId="77777777" w:rsidR="00B8237E" w:rsidRPr="008878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2D9FE73" w14:textId="77777777" w:rsidR="00B8237E" w:rsidRPr="008878E7" w:rsidRDefault="005C548A" w:rsidP="00801458">
            <w:pPr>
              <w:rPr>
                <w:rFonts w:ascii="Times New Roman" w:hAnsi="Times New Roman" w:cs="Times New Roman"/>
              </w:rPr>
            </w:pPr>
            <w:r w:rsidRPr="008878E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8878E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878E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80970"/>
      <w:r w:rsidRPr="008878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878E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878E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15281" w14:textId="77777777" w:rsidR="00F90579" w:rsidRDefault="00F90579" w:rsidP="00315CA6">
      <w:pPr>
        <w:spacing w:after="0" w:line="240" w:lineRule="auto"/>
      </w:pPr>
      <w:r>
        <w:separator/>
      </w:r>
    </w:p>
  </w:endnote>
  <w:endnote w:type="continuationSeparator" w:id="0">
    <w:p w14:paraId="2F6F5622" w14:textId="77777777" w:rsidR="00F90579" w:rsidRDefault="00F9057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F5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C4120" w14:textId="77777777" w:rsidR="00F90579" w:rsidRDefault="00F90579" w:rsidP="00315CA6">
      <w:pPr>
        <w:spacing w:after="0" w:line="240" w:lineRule="auto"/>
      </w:pPr>
      <w:r>
        <w:separator/>
      </w:r>
    </w:p>
  </w:footnote>
  <w:footnote w:type="continuationSeparator" w:id="0">
    <w:p w14:paraId="45EDBDDF" w14:textId="77777777" w:rsidR="00F90579" w:rsidRDefault="00F9057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5F55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78E7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56F4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0579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8E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8E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0%BF%D0%B5%D1%80%D0%B0%D1%86%D0%B8%D0%BE%D0%BD%D0%BD%D1%8B%D0%B5%20%D1%81%D0%B8%D1%81%D1%82%D0%B5%D0%BC%D1%8B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2%D1%8B%D1%87%D0%B8%D1%81%D0%BB%D0%B8%D1%82%D0%B5%D0%BB%D1%8C%D0%BD%D1%8B%D0%B5%20%D1%81%D0%B5%D1%82%D0%B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URL:%20https://urait.ru/bcode/567915%20(&#1076;&#1072;&#1090;&#1072;%20&#1086;&#1073;&#1088;&#1072;&#1097;&#1077;&#1085;&#1080;&#1103;:%2005.05.2025)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0%D0%B4%D0%BC%D0%B8%D0%BD%D0%B8%D1%81%D1%82%D1%80%D0%B8%D1%80%D0%BE%D0%B2%D0%B0%D0%BD%D0%B8%D0%B5%20%D1%81%D1%80%D0%B5%D0%B4%D1%81%D1%82%D0%B2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7%D0%B0%D1%89%D0%B8%D1%82%D0%B0%20%D1%81%D0%B5%D1%82%D0%B5%D0%B2%D1%8B%D1%85%20%D0%B8%D0%BD%D1%84%D0%BE%D1%80%D0%BC%D0%B0%D1%86%D0%B8%D0%BE%D0%BD%D0%BD%D1%8B%D1%85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219C89-E7A7-46F6-8DA3-13F7C1B37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3466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